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A89" w:rsidRDefault="00D40AB8" w:rsidP="00932A89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 </w:t>
      </w:r>
      <w:r w:rsidR="00932A89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="00932A89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Приложение 2</w:t>
      </w:r>
      <w:r w:rsidR="00575A20"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  <w:t>1</w:t>
      </w:r>
      <w:r w:rsidRPr="001124A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Pr="001124A7">
        <w:rPr>
          <w:rFonts w:ascii="Times New Roman" w:hAnsi="Times New Roman" w:cs="Times New Roman"/>
          <w:sz w:val="20"/>
          <w:szCs w:val="20"/>
        </w:rPr>
        <w:t>к Инструкции по проведению</w:t>
      </w:r>
      <w:r w:rsidR="00932A89">
        <w:rPr>
          <w:rFonts w:ascii="Times New Roman" w:hAnsi="Times New Roman" w:cs="Times New Roman"/>
          <w:sz w:val="20"/>
          <w:szCs w:val="20"/>
        </w:rPr>
        <w:t xml:space="preserve"> </w:t>
      </w:r>
      <w:r w:rsidRPr="001124A7">
        <w:rPr>
          <w:rFonts w:ascii="Times New Roman" w:hAnsi="Times New Roman" w:cs="Times New Roman"/>
          <w:sz w:val="20"/>
          <w:szCs w:val="20"/>
        </w:rPr>
        <w:t>бюджетного мониторинга,</w:t>
      </w:r>
    </w:p>
    <w:p w:rsidR="00932A89" w:rsidRDefault="00932A89" w:rsidP="00932A89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</w:t>
      </w:r>
      <w:proofErr w:type="gramStart"/>
      <w:r>
        <w:rPr>
          <w:rFonts w:ascii="Times New Roman" w:hAnsi="Times New Roman" w:cs="Times New Roman"/>
          <w:sz w:val="20"/>
          <w:szCs w:val="20"/>
        </w:rPr>
        <w:t>утвержденной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приказом</w:t>
      </w:r>
    </w:p>
    <w:p w:rsidR="00D40AB8" w:rsidRPr="001124A7" w:rsidRDefault="00932A89" w:rsidP="00932A89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Министра </w:t>
      </w:r>
      <w:r w:rsidR="00D40AB8" w:rsidRPr="001124A7">
        <w:rPr>
          <w:rFonts w:ascii="Times New Roman" w:hAnsi="Times New Roman" w:cs="Times New Roman"/>
          <w:sz w:val="20"/>
          <w:szCs w:val="20"/>
        </w:rPr>
        <w:t>финансов</w:t>
      </w:r>
    </w:p>
    <w:p w:rsidR="00932A89" w:rsidRPr="001124A7" w:rsidRDefault="00D40AB8" w:rsidP="00932A89">
      <w:pPr>
        <w:spacing w:after="0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1124A7">
        <w:rPr>
          <w:rFonts w:ascii="Times New Roman" w:hAnsi="Times New Roman" w:cs="Times New Roman"/>
          <w:sz w:val="20"/>
          <w:szCs w:val="20"/>
        </w:rPr>
        <w:t>Республики Казахстан</w:t>
      </w:r>
      <w:r w:rsidR="00932A8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D40AB8" w:rsidRPr="001124A7" w:rsidRDefault="00D40AB8" w:rsidP="00932A89">
      <w:pPr>
        <w:spacing w:after="0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1124A7">
        <w:rPr>
          <w:rFonts w:ascii="Times New Roman" w:hAnsi="Times New Roman" w:cs="Times New Roman"/>
          <w:sz w:val="20"/>
          <w:szCs w:val="20"/>
        </w:rPr>
        <w:t>от                                    20   года №</w:t>
      </w: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D40AB8" w:rsidRPr="001124A7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20</w:t>
      </w:r>
      <w:r w:rsidR="00F44D1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2</w:t>
      </w:r>
      <w:r w:rsidR="00C647C1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финансовый год </w:t>
      </w:r>
    </w:p>
    <w:p w:rsidR="00D40AB8" w:rsidRPr="001124A7" w:rsidRDefault="00D40AB8" w:rsidP="00D40AB8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725146" w:rsidRPr="00D40AB8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Индекс: форма 4-РБП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Круг представляющих лиц: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Администратор бюджетных программ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Куда представляется: </w:t>
      </w:r>
      <w:r w:rsidR="00451CD7" w:rsidRPr="00451CD7">
        <w:rPr>
          <w:rFonts w:ascii="Times New Roman" w:hAnsi="Times New Roman" w:cs="Times New Roman"/>
          <w:sz w:val="20"/>
          <w:szCs w:val="20"/>
          <w:lang w:val="kk-KZ"/>
        </w:rPr>
        <w:t>в у</w:t>
      </w:r>
      <w:proofErr w:type="spellStart"/>
      <w:r w:rsidR="00465A6E" w:rsidRPr="00451CD7">
        <w:rPr>
          <w:rFonts w:ascii="Times New Roman" w:hAnsi="Times New Roman" w:cs="Times New Roman"/>
          <w:sz w:val="20"/>
          <w:szCs w:val="20"/>
        </w:rPr>
        <w:t>правлени</w:t>
      </w:r>
      <w:proofErr w:type="spellEnd"/>
      <w:r w:rsidR="00465A6E" w:rsidRPr="00451CD7">
        <w:rPr>
          <w:rFonts w:ascii="Times New Roman" w:hAnsi="Times New Roman" w:cs="Times New Roman"/>
          <w:sz w:val="20"/>
          <w:szCs w:val="20"/>
          <w:lang w:val="kk-KZ"/>
        </w:rPr>
        <w:t>е</w:t>
      </w:r>
      <w:r w:rsidR="00465A6E">
        <w:rPr>
          <w:rFonts w:ascii="Times New Roman" w:hAnsi="Times New Roman" w:cs="Times New Roman"/>
          <w:sz w:val="20"/>
          <w:szCs w:val="20"/>
          <w:lang w:val="kk-KZ"/>
        </w:rPr>
        <w:t xml:space="preserve"> экономики и </w:t>
      </w:r>
      <w:r w:rsidR="0097390E">
        <w:rPr>
          <w:rFonts w:ascii="Times New Roman" w:hAnsi="Times New Roman" w:cs="Times New Roman"/>
          <w:sz w:val="20"/>
          <w:szCs w:val="20"/>
        </w:rPr>
        <w:t xml:space="preserve"> финансов </w:t>
      </w:r>
    </w:p>
    <w:p w:rsidR="00D40AB8" w:rsidRPr="007140E0" w:rsidRDefault="00D40AB8" w:rsidP="00D40AB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Периодичность: </w:t>
      </w:r>
      <w:r w:rsidR="00243BFA">
        <w:rPr>
          <w:rFonts w:ascii="Times New Roman" w:hAnsi="Times New Roman" w:cs="Times New Roman"/>
          <w:sz w:val="20"/>
          <w:szCs w:val="20"/>
        </w:rPr>
        <w:t>Г</w:t>
      </w:r>
      <w:r w:rsidRPr="007140E0">
        <w:rPr>
          <w:rFonts w:ascii="Times New Roman" w:hAnsi="Times New Roman" w:cs="Times New Roman"/>
          <w:sz w:val="20"/>
          <w:szCs w:val="20"/>
        </w:rPr>
        <w:t>одовая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Срок представления: </w:t>
      </w:r>
      <w:r w:rsidRPr="007140E0">
        <w:rPr>
          <w:rFonts w:ascii="Times New Roman" w:hAnsi="Times New Roman" w:cs="Times New Roman"/>
          <w:sz w:val="20"/>
          <w:szCs w:val="20"/>
        </w:rPr>
        <w:t>до 1 февраля года, следующего за отчетным финансовым годом</w:t>
      </w:r>
    </w:p>
    <w:p w:rsidR="003367EE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367E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Pr="003367E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254</w:t>
      </w:r>
      <w:r w:rsidR="0097390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367EE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Код и наименование бюджетной программы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001</w:t>
      </w:r>
      <w:r w:rsidR="0097390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–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7390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«</w:t>
      </w:r>
      <w:r w:rsidRPr="003367EE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Услуги по реализации государственной политики в сфере охраны окружающей  среды на местном уровне</w:t>
      </w:r>
      <w:r w:rsidR="0097390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»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10DFB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Вид бюджетной программы:</w:t>
      </w:r>
      <w:r w:rsidR="00AF2E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зависимости от уровня государст</w:t>
      </w:r>
      <w:r w:rsidR="00010DFB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венного управления</w:t>
      </w:r>
      <w:r w:rsidR="00010DF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: областной</w:t>
      </w:r>
    </w:p>
    <w:p w:rsidR="002568E0" w:rsidRDefault="00F44D16" w:rsidP="0001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В</w:t>
      </w:r>
      <w:r w:rsidR="003367EE"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зависимости от содержания</w:t>
      </w:r>
      <w:r w:rsidR="002568E0" w:rsidRPr="002568E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2568E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3367EE"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AF2E0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</w:t>
      </w:r>
      <w:r w:rsidR="002568E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еализация  государственных функций,  полномочия </w:t>
      </w:r>
      <w:r w:rsidR="00C647C1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2568E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вытекающие из предоставления государственных услуг</w:t>
      </w:r>
    </w:p>
    <w:p w:rsidR="00010DFB" w:rsidRPr="000F6A88" w:rsidRDefault="00F44D16" w:rsidP="003367E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="003367EE"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зависимости от способа реализации</w:t>
      </w:r>
      <w:r w:rsidR="00010DFB" w:rsidRPr="000F6A8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: </w:t>
      </w:r>
      <w:r w:rsidR="00AF2E03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0F6A88" w:rsidRPr="000F6A88">
        <w:rPr>
          <w:rFonts w:ascii="Times New Roman" w:eastAsia="Times New Roman" w:hAnsi="Times New Roman" w:cs="Times New Roman"/>
          <w:sz w:val="20"/>
          <w:szCs w:val="20"/>
          <w:lang w:eastAsia="ru-RU"/>
        </w:rPr>
        <w:t>ндивидуальная</w:t>
      </w:r>
      <w:r w:rsidR="000F6A8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3367EE" w:rsidRPr="001124A7" w:rsidRDefault="00F44D16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</w:t>
      </w:r>
      <w:r w:rsidR="003367EE"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екущая</w:t>
      </w:r>
      <w:proofErr w:type="gramEnd"/>
      <w:r w:rsidR="003367EE"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развития</w:t>
      </w:r>
      <w:r w:rsidR="00010DFB" w:rsidRPr="002568E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AF2E0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Т</w:t>
      </w:r>
      <w:r w:rsidR="00010DF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екущая</w:t>
      </w:r>
      <w:r w:rsidR="003367EE"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3367EE" w:rsidRPr="00BE44D0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Цель бюджетной программы</w:t>
      </w:r>
      <w:r w:rsidR="002568E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BE44D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 w:rsidR="00BE44D0" w:rsidRPr="00BE44D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Реализация мероприятий по охране природы </w:t>
      </w:r>
      <w:r w:rsidR="00BE44D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и регулирования природопользования, обеспечение деятельности аппарата</w:t>
      </w:r>
      <w:r w:rsidR="002568E0" w:rsidRPr="00BE44D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</w:p>
    <w:p w:rsidR="00725146" w:rsidRPr="00EB2B5B" w:rsidRDefault="003367EE" w:rsidP="0056493F">
      <w:pPr>
        <w:pStyle w:val="HTML"/>
        <w:rPr>
          <w:rFonts w:ascii="Times New Roman" w:hAnsi="Times New Roman" w:cs="Times New Roman"/>
          <w:lang w:val="kk-KZ"/>
        </w:rPr>
      </w:pPr>
      <w:r w:rsidRPr="00BE44D0">
        <w:rPr>
          <w:rFonts w:ascii="Times New Roman" w:hAnsi="Times New Roman" w:cs="Times New Roman"/>
          <w:b/>
          <w:lang w:val="kk-KZ"/>
        </w:rPr>
        <w:t>Описание бюджетной программы</w:t>
      </w:r>
      <w:r w:rsidR="00BE44D0">
        <w:rPr>
          <w:rFonts w:ascii="Times New Roman" w:hAnsi="Times New Roman" w:cs="Times New Roman"/>
          <w:b/>
          <w:lang w:val="kk-KZ"/>
        </w:rPr>
        <w:t xml:space="preserve">: </w:t>
      </w:r>
      <w:r w:rsidR="0097390E" w:rsidRPr="0097390E">
        <w:rPr>
          <w:rFonts w:ascii="Times New Roman" w:hAnsi="Times New Roman" w:cs="Times New Roman"/>
          <w:lang w:val="kk-KZ"/>
        </w:rPr>
        <w:t>Р</w:t>
      </w:r>
      <w:proofErr w:type="spellStart"/>
      <w:r w:rsidR="0097390E" w:rsidRPr="0097390E">
        <w:rPr>
          <w:rFonts w:ascii="Times New Roman" w:hAnsi="Times New Roman" w:cs="Times New Roman"/>
        </w:rPr>
        <w:t>еализация</w:t>
      </w:r>
      <w:proofErr w:type="spellEnd"/>
      <w:r w:rsidR="0097390E" w:rsidRPr="0097390E">
        <w:rPr>
          <w:rFonts w:ascii="Times New Roman" w:hAnsi="Times New Roman" w:cs="Times New Roman"/>
        </w:rPr>
        <w:t xml:space="preserve"> государственной экологической политики на местном уровне</w:t>
      </w:r>
    </w:p>
    <w:tbl>
      <w:tblPr>
        <w:tblpPr w:leftFromText="180" w:rightFromText="180" w:vertAnchor="text" w:horzAnchor="margin" w:tblpY="8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033"/>
        <w:gridCol w:w="1134"/>
        <w:gridCol w:w="1275"/>
        <w:gridCol w:w="1276"/>
        <w:gridCol w:w="1324"/>
        <w:gridCol w:w="1760"/>
      </w:tblGrid>
      <w:tr w:rsidR="009C47AD" w:rsidRPr="00D40AB8" w:rsidTr="00AF2E03">
        <w:trPr>
          <w:trHeight w:val="138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бюджетной программе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</w:p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324" w:type="dxa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760" w:type="dxa"/>
            <w:vAlign w:val="center"/>
          </w:tcPr>
          <w:p w:rsidR="009C47AD" w:rsidRPr="001124A7" w:rsidRDefault="009C47AD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1124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бюджетной программы </w:t>
            </w:r>
          </w:p>
        </w:tc>
      </w:tr>
      <w:tr w:rsidR="00725146" w:rsidRPr="0094558F" w:rsidTr="00AF2E03">
        <w:trPr>
          <w:trHeight w:val="401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324" w:type="dxa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760" w:type="dxa"/>
            <w:vAlign w:val="center"/>
          </w:tcPr>
          <w:p w:rsidR="00725146" w:rsidRPr="0094558F" w:rsidRDefault="00725146" w:rsidP="00AF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647C1" w:rsidRPr="0094558F" w:rsidTr="008F04DE">
        <w:trPr>
          <w:trHeight w:val="60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47C1" w:rsidRPr="0094558F" w:rsidRDefault="00C647C1" w:rsidP="00C647C1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По подпрограмме 254 001 01</w:t>
            </w:r>
            <w:r w:rsidRPr="00C647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тыс тен</w:t>
            </w: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A350B6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883884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3989</w:t>
            </w:r>
          </w:p>
        </w:tc>
        <w:tc>
          <w:tcPr>
            <w:tcW w:w="1276" w:type="dxa"/>
            <w:vAlign w:val="center"/>
          </w:tcPr>
          <w:p w:rsidR="00C647C1" w:rsidRPr="0081392D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C647C1" w:rsidRPr="0091389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C647C1" w:rsidRPr="0094558F" w:rsidTr="008F04DE">
        <w:trPr>
          <w:trHeight w:val="60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47C1" w:rsidRPr="00C647C1" w:rsidRDefault="00C647C1" w:rsidP="00C647C1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По подпрограмме 254 001 015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Default="00C647C1" w:rsidP="00C64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тыс тен</w:t>
            </w: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BC4630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1912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BC4630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,5</w:t>
            </w:r>
          </w:p>
        </w:tc>
        <w:tc>
          <w:tcPr>
            <w:tcW w:w="1276" w:type="dxa"/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2,5</w:t>
            </w:r>
          </w:p>
        </w:tc>
        <w:tc>
          <w:tcPr>
            <w:tcW w:w="1324" w:type="dxa"/>
            <w:vAlign w:val="center"/>
          </w:tcPr>
          <w:p w:rsidR="00C647C1" w:rsidRPr="0094558F" w:rsidRDefault="00C647C1" w:rsidP="00AD4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</w:t>
            </w:r>
            <w:r w:rsidR="00AD484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760" w:type="dxa"/>
            <w:vAlign w:val="center"/>
          </w:tcPr>
          <w:p w:rsidR="00C647C1" w:rsidRPr="0091389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экономия</w:t>
            </w:r>
          </w:p>
        </w:tc>
      </w:tr>
      <w:tr w:rsidR="00C647C1" w:rsidRPr="0094558F" w:rsidTr="005D4582">
        <w:trPr>
          <w:trHeight w:val="33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47C1" w:rsidRPr="0094558F" w:rsidRDefault="00C647C1" w:rsidP="00C647C1">
            <w:pPr>
              <w:spacing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По подпрограмме 254 001 051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Default="00C647C1" w:rsidP="00C64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тыс тен</w:t>
            </w: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177AA8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163380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AC15F0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163379,8</w:t>
            </w:r>
          </w:p>
        </w:tc>
        <w:tc>
          <w:tcPr>
            <w:tcW w:w="1276" w:type="dxa"/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324" w:type="dxa"/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99,9</w:t>
            </w:r>
          </w:p>
        </w:tc>
        <w:tc>
          <w:tcPr>
            <w:tcW w:w="1760" w:type="dxa"/>
            <w:vAlign w:val="center"/>
          </w:tcPr>
          <w:p w:rsidR="00C647C1" w:rsidRPr="0091389F" w:rsidRDefault="00AD484F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</w:tc>
      </w:tr>
      <w:tr w:rsidR="00C647C1" w:rsidRPr="0094558F" w:rsidTr="005D4582">
        <w:trPr>
          <w:trHeight w:val="33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47C1" w:rsidRPr="00C647C1" w:rsidRDefault="00C647C1" w:rsidP="00C64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По подпрограмме </w:t>
            </w:r>
            <w:r w:rsidRPr="00C64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64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64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055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Default="00C647C1" w:rsidP="00C64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ыс тен</w:t>
            </w: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177AA8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AC15F0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1276" w:type="dxa"/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C647C1" w:rsidRPr="0094558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C647C1" w:rsidRPr="0091389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C647C1" w:rsidRPr="0094558F" w:rsidTr="00152463">
        <w:trPr>
          <w:trHeight w:val="83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47C1" w:rsidRPr="00460D5A" w:rsidRDefault="00C647C1" w:rsidP="00C647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A234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Итого расходы по бюджетной программе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460D5A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460D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тыс. 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6438F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173000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7C1" w:rsidRPr="006560F3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172997,4</w:t>
            </w:r>
          </w:p>
        </w:tc>
        <w:tc>
          <w:tcPr>
            <w:tcW w:w="1276" w:type="dxa"/>
            <w:vAlign w:val="center"/>
          </w:tcPr>
          <w:p w:rsidR="00C647C1" w:rsidRPr="006560F3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2,6</w:t>
            </w:r>
          </w:p>
        </w:tc>
        <w:tc>
          <w:tcPr>
            <w:tcW w:w="1324" w:type="dxa"/>
            <w:vAlign w:val="center"/>
          </w:tcPr>
          <w:p w:rsidR="00C647C1" w:rsidRPr="006438FF" w:rsidRDefault="00AD484F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C647C1" w:rsidRPr="00AF733F" w:rsidRDefault="00C647C1" w:rsidP="00C64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экономия</w:t>
            </w:r>
          </w:p>
        </w:tc>
      </w:tr>
    </w:tbl>
    <w:p w:rsidR="0023340C" w:rsidRDefault="0023340C" w:rsidP="0023340C">
      <w:pPr>
        <w:pStyle w:val="a3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21076D" w:rsidRPr="00C647C1" w:rsidRDefault="0021076D" w:rsidP="0023340C">
      <w:pPr>
        <w:pStyle w:val="a3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152463" w:rsidRDefault="00152463" w:rsidP="0018198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7A4D4A" w:rsidRPr="007A4D4A" w:rsidRDefault="007D5A12" w:rsidP="007A4D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>Код и наименование бюджетной подпрограммы</w:t>
      </w: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011 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- </w:t>
      </w:r>
      <w:r w:rsidR="007A4D4A" w:rsidRPr="007A4D4A">
        <w:rPr>
          <w:rFonts w:ascii="Times New Roman" w:hAnsi="Times New Roman" w:cs="Times New Roman"/>
          <w:sz w:val="20"/>
          <w:szCs w:val="20"/>
        </w:rPr>
        <w:t>За счет трансфертов из республиканского бюджета</w:t>
      </w:r>
      <w:r w:rsidR="007A4D4A" w:rsidRPr="007A4D4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7D5A12" w:rsidRDefault="007D5A12" w:rsidP="007A4D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 w:rsidR="007A4D4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A4D4A" w:rsidRPr="007A4D4A">
        <w:rPr>
          <w:rFonts w:ascii="Times New Roman" w:hAnsi="Times New Roman" w:cs="Times New Roman"/>
          <w:sz w:val="20"/>
          <w:szCs w:val="20"/>
          <w:lang w:val="kk-KZ"/>
        </w:rPr>
        <w:t>Республиканский</w:t>
      </w:r>
    </w:p>
    <w:p w:rsidR="007D5A12" w:rsidRDefault="007D5A12" w:rsidP="007D5A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800015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7D5A12" w:rsidRDefault="007D5A12" w:rsidP="007D5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7D5A12" w:rsidRPr="0021762E" w:rsidRDefault="007D5A12" w:rsidP="007D5A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5C5">
        <w:rPr>
          <w:rFonts w:ascii="Times New Roman" w:hAnsi="Times New Roman" w:cs="Times New Roman"/>
          <w:b/>
          <w:sz w:val="20"/>
          <w:szCs w:val="20"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Pr="0021762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Обеспечение деятельности аппарата управления, осуществление природоохранных мероприятий и регулирование природопользования, проведение мероприятий, повышение квалификации государственных служащих и укрепление материально-технической базы управления</w:t>
      </w:r>
    </w:p>
    <w:p w:rsidR="007D5A12" w:rsidRDefault="007D5A12" w:rsidP="007D5A1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7D5A12" w:rsidRPr="00D40AB8" w:rsidTr="00CF6E61">
        <w:trPr>
          <w:trHeight w:val="1932"/>
        </w:trPr>
        <w:tc>
          <w:tcPr>
            <w:tcW w:w="3227" w:type="dxa"/>
            <w:vAlign w:val="center"/>
          </w:tcPr>
          <w:p w:rsidR="007D5A12" w:rsidRPr="000F73FC" w:rsidRDefault="007D5A12" w:rsidP="004E0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Показатели </w:t>
            </w:r>
            <w:r w:rsidR="004E0D1C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прямого</w:t>
            </w: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результата</w:t>
            </w:r>
          </w:p>
        </w:tc>
        <w:tc>
          <w:tcPr>
            <w:tcW w:w="850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7D5A12" w:rsidRPr="0094558F" w:rsidTr="00CF6E61">
        <w:tc>
          <w:tcPr>
            <w:tcW w:w="3227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7D5A12" w:rsidRPr="00D40AB8" w:rsidTr="00CF6E61">
        <w:tc>
          <w:tcPr>
            <w:tcW w:w="3227" w:type="dxa"/>
          </w:tcPr>
          <w:p w:rsidR="007D5A12" w:rsidRPr="002378FD" w:rsidRDefault="007D5A12" w:rsidP="00CF6E61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Обеспечение деятельности технического персонала управления</w:t>
            </w:r>
          </w:p>
          <w:p w:rsidR="007D5A12" w:rsidRPr="002378FD" w:rsidRDefault="007D5A12" w:rsidP="00CF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D5A12" w:rsidRPr="001124A7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</w:t>
            </w:r>
          </w:p>
        </w:tc>
        <w:tc>
          <w:tcPr>
            <w:tcW w:w="993" w:type="dxa"/>
            <w:vAlign w:val="center"/>
          </w:tcPr>
          <w:p w:rsidR="007D5A12" w:rsidRPr="00CB65C0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7D5A12" w:rsidRPr="00CB65C0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7D5A12" w:rsidRPr="00CB65C0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7D5A12" w:rsidRPr="00CB65C0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7D5A12" w:rsidRPr="001124A7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7D5A12" w:rsidRDefault="007D5A12" w:rsidP="007D5A1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7D5A12" w:rsidRPr="00D40AB8" w:rsidTr="00CF6E61">
        <w:trPr>
          <w:trHeight w:val="1932"/>
        </w:trPr>
        <w:tc>
          <w:tcPr>
            <w:tcW w:w="3227" w:type="dxa"/>
            <w:vAlign w:val="center"/>
          </w:tcPr>
          <w:p w:rsidR="007D5A12" w:rsidRPr="00CB5E38" w:rsidRDefault="007D5A12" w:rsidP="00CB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бюджетной подпрограмм</w:t>
            </w:r>
            <w:r w:rsidR="00CB5E3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7D5A12" w:rsidRPr="000F73FC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7D5A12" w:rsidRPr="0094558F" w:rsidTr="00CF6E61">
        <w:tc>
          <w:tcPr>
            <w:tcW w:w="3227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7D5A12" w:rsidRPr="0094558F" w:rsidRDefault="007D5A12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7A4D4A" w:rsidRPr="0094558F" w:rsidTr="00245956">
        <w:tc>
          <w:tcPr>
            <w:tcW w:w="3227" w:type="dxa"/>
            <w:vAlign w:val="center"/>
          </w:tcPr>
          <w:p w:rsidR="007A4D4A" w:rsidRPr="005F4B0F" w:rsidRDefault="007A4D4A" w:rsidP="007A4D4A">
            <w:pPr>
              <w:pStyle w:val="HTML"/>
              <w:rPr>
                <w:rFonts w:ascii="Times New Roman" w:hAnsi="Times New Roman" w:cs="Times New Roman"/>
              </w:rPr>
            </w:pPr>
            <w:r w:rsidRPr="005F4B0F">
              <w:rPr>
                <w:rFonts w:ascii="Times New Roman" w:hAnsi="Times New Roman" w:cs="Times New Roman"/>
              </w:rPr>
              <w:t xml:space="preserve">Целевые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5F4B0F">
              <w:rPr>
                <w:rFonts w:ascii="Times New Roman" w:hAnsi="Times New Roman" w:cs="Times New Roman"/>
              </w:rPr>
              <w:t xml:space="preserve">текущие трансферты </w:t>
            </w:r>
            <w:r>
              <w:rPr>
                <w:rFonts w:ascii="Times New Roman" w:hAnsi="Times New Roman" w:cs="Times New Roman"/>
              </w:rPr>
              <w:t>на повышение</w:t>
            </w:r>
            <w:r w:rsidRPr="005F4B0F">
              <w:rPr>
                <w:rFonts w:ascii="Times New Roman" w:hAnsi="Times New Roman" w:cs="Times New Roman"/>
              </w:rPr>
              <w:t xml:space="preserve"> зар</w:t>
            </w:r>
            <w:r>
              <w:rPr>
                <w:rFonts w:ascii="Times New Roman" w:hAnsi="Times New Roman" w:cs="Times New Roman"/>
              </w:rPr>
              <w:t xml:space="preserve">аботной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платы</w:t>
            </w:r>
            <w:r w:rsidRPr="005F4B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гражданским  служащим, </w:t>
            </w:r>
            <w:r w:rsidRPr="005F4B0F">
              <w:rPr>
                <w:rFonts w:ascii="Times New Roman" w:hAnsi="Times New Roman" w:cs="Times New Roman"/>
              </w:rPr>
              <w:t>работникам организаций, за счет средств государственного бюджета, работникам государственных</w:t>
            </w:r>
            <w:r>
              <w:rPr>
                <w:rFonts w:ascii="Times New Roman" w:hAnsi="Times New Roman" w:cs="Times New Roman"/>
                <w:lang w:val="kk-KZ"/>
              </w:rPr>
              <w:t xml:space="preserve"> казенных</w:t>
            </w:r>
            <w:r w:rsidRPr="005F4B0F">
              <w:rPr>
                <w:rFonts w:ascii="Times New Roman" w:hAnsi="Times New Roman" w:cs="Times New Roman"/>
              </w:rPr>
              <w:t xml:space="preserve"> предприятий</w:t>
            </w:r>
          </w:p>
          <w:p w:rsidR="007A4D4A" w:rsidRPr="007A4D4A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4D4A" w:rsidRPr="0094558F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7A4D4A" w:rsidRPr="005D3AC2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3989</w:t>
            </w:r>
          </w:p>
        </w:tc>
        <w:tc>
          <w:tcPr>
            <w:tcW w:w="992" w:type="dxa"/>
            <w:vAlign w:val="center"/>
          </w:tcPr>
          <w:p w:rsidR="007A4D4A" w:rsidRPr="005D3AC2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3989</w:t>
            </w:r>
          </w:p>
        </w:tc>
        <w:tc>
          <w:tcPr>
            <w:tcW w:w="992" w:type="dxa"/>
            <w:vAlign w:val="center"/>
          </w:tcPr>
          <w:p w:rsidR="007A4D4A" w:rsidRPr="005D3AC2" w:rsidRDefault="007A4D4A" w:rsidP="007A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7A4D4A" w:rsidRPr="005D3AC2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7A4D4A" w:rsidRPr="0094558F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7A4D4A" w:rsidRPr="00D40AB8" w:rsidTr="00CF6E61">
        <w:tc>
          <w:tcPr>
            <w:tcW w:w="3227" w:type="dxa"/>
          </w:tcPr>
          <w:p w:rsidR="007A4D4A" w:rsidRPr="002378FD" w:rsidRDefault="007A4D4A" w:rsidP="00CB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4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Итого расходы по бюджетной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подпрограмм</w:t>
            </w:r>
            <w:r w:rsidR="00CB5E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23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A4D4A" w:rsidRPr="00131CF9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31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7A4D4A" w:rsidRPr="007A4D4A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A4D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3989</w:t>
            </w:r>
          </w:p>
        </w:tc>
        <w:tc>
          <w:tcPr>
            <w:tcW w:w="992" w:type="dxa"/>
            <w:vAlign w:val="center"/>
          </w:tcPr>
          <w:p w:rsidR="007A4D4A" w:rsidRPr="007A4D4A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A4D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3989</w:t>
            </w:r>
          </w:p>
        </w:tc>
        <w:tc>
          <w:tcPr>
            <w:tcW w:w="992" w:type="dxa"/>
            <w:vAlign w:val="center"/>
          </w:tcPr>
          <w:p w:rsidR="007A4D4A" w:rsidRPr="007A4D4A" w:rsidRDefault="007A4D4A" w:rsidP="007A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A4D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7A4D4A" w:rsidRPr="007A4D4A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A4D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7A4D4A" w:rsidRPr="001124A7" w:rsidRDefault="007A4D4A" w:rsidP="007A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</w:tbl>
    <w:p w:rsidR="007D5A12" w:rsidRPr="00A02562" w:rsidRDefault="007D5A12" w:rsidP="007D5A1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805881" w:rsidRDefault="00805881" w:rsidP="0080588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Код и наименование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 015 – «</w:t>
      </w:r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 местного бюджета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»</w:t>
      </w:r>
    </w:p>
    <w:p w:rsidR="00805881" w:rsidRDefault="00805881" w:rsidP="0080588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805881" w:rsidRDefault="00805881" w:rsidP="0080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4549A6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4549A6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4549A6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805881" w:rsidRDefault="00805881" w:rsidP="0080588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805881" w:rsidRPr="0021762E" w:rsidRDefault="00805881" w:rsidP="0080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5C5">
        <w:rPr>
          <w:rFonts w:ascii="Times New Roman" w:hAnsi="Times New Roman" w:cs="Times New Roman"/>
          <w:b/>
          <w:sz w:val="20"/>
          <w:szCs w:val="20"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Pr="0021762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Обеспечение деятельности аппарата управления, осуществление природоохранных мероприятий и регулирование природопользования, проведение мероприятий, повышение квалификации государственных служащих и укрепление материально-технической базы управления</w:t>
      </w:r>
    </w:p>
    <w:p w:rsidR="00805881" w:rsidRDefault="00805881" w:rsidP="0080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805881" w:rsidRPr="00D40AB8" w:rsidTr="00CF6E61">
        <w:trPr>
          <w:trHeight w:val="1932"/>
        </w:trPr>
        <w:tc>
          <w:tcPr>
            <w:tcW w:w="3227" w:type="dxa"/>
            <w:vAlign w:val="center"/>
          </w:tcPr>
          <w:p w:rsidR="00805881" w:rsidRPr="00805881" w:rsidRDefault="004E0D1C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прямого</w:t>
            </w: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результата</w:t>
            </w:r>
          </w:p>
        </w:tc>
        <w:tc>
          <w:tcPr>
            <w:tcW w:w="850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805881" w:rsidRPr="0094558F" w:rsidTr="00CF6E61">
        <w:tc>
          <w:tcPr>
            <w:tcW w:w="3227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805881" w:rsidRPr="0094558F" w:rsidTr="00CF6E61">
        <w:tc>
          <w:tcPr>
            <w:tcW w:w="3227" w:type="dxa"/>
          </w:tcPr>
          <w:p w:rsidR="00805881" w:rsidRPr="002378FD" w:rsidRDefault="00805881" w:rsidP="00CF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Командировачные расходы технического персонала</w:t>
            </w:r>
            <w:r w:rsidRPr="0023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</w:t>
            </w:r>
          </w:p>
        </w:tc>
        <w:tc>
          <w:tcPr>
            <w:tcW w:w="993" w:type="dxa"/>
            <w:vAlign w:val="center"/>
          </w:tcPr>
          <w:p w:rsidR="00805881" w:rsidRPr="00776815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805881" w:rsidRPr="00776815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805881" w:rsidRPr="0009487C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805881" w:rsidRPr="00776815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805881" w:rsidRPr="005D3AC2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805881" w:rsidRDefault="00805881" w:rsidP="0080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805881" w:rsidRPr="00D40AB8" w:rsidTr="00CF6E61">
        <w:trPr>
          <w:trHeight w:val="1932"/>
        </w:trPr>
        <w:tc>
          <w:tcPr>
            <w:tcW w:w="3227" w:type="dxa"/>
            <w:vAlign w:val="center"/>
          </w:tcPr>
          <w:p w:rsidR="00805881" w:rsidRPr="00805881" w:rsidRDefault="00805881" w:rsidP="00CB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бюджетной подпрограмм</w:t>
            </w:r>
            <w:r w:rsidR="00CB5E3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805881" w:rsidRPr="00805881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805881" w:rsidRPr="0094558F" w:rsidTr="00CF6E61">
        <w:tc>
          <w:tcPr>
            <w:tcW w:w="3227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805881" w:rsidRPr="0094558F" w:rsidTr="00CF6E61">
        <w:tc>
          <w:tcPr>
            <w:tcW w:w="3227" w:type="dxa"/>
          </w:tcPr>
          <w:p w:rsidR="00805881" w:rsidRPr="002378FD" w:rsidRDefault="00805881" w:rsidP="00CF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Командировачные расходы технического персонала</w:t>
            </w:r>
          </w:p>
        </w:tc>
        <w:tc>
          <w:tcPr>
            <w:tcW w:w="850" w:type="dxa"/>
            <w:vAlign w:val="center"/>
          </w:tcPr>
          <w:p w:rsidR="00805881" w:rsidRPr="0094558F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805881" w:rsidRPr="002D2506" w:rsidRDefault="00805881" w:rsidP="00CF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1912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1909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,5</w:t>
            </w:r>
          </w:p>
        </w:tc>
        <w:tc>
          <w:tcPr>
            <w:tcW w:w="992" w:type="dxa"/>
            <w:vAlign w:val="center"/>
          </w:tcPr>
          <w:p w:rsidR="00805881" w:rsidRPr="0009487C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2,5</w:t>
            </w:r>
          </w:p>
        </w:tc>
        <w:tc>
          <w:tcPr>
            <w:tcW w:w="1276" w:type="dxa"/>
            <w:vAlign w:val="center"/>
          </w:tcPr>
          <w:p w:rsidR="00805881" w:rsidRPr="003B0F48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99,8</w:t>
            </w:r>
          </w:p>
        </w:tc>
        <w:tc>
          <w:tcPr>
            <w:tcW w:w="1559" w:type="dxa"/>
            <w:vAlign w:val="center"/>
          </w:tcPr>
          <w:p w:rsidR="00805881" w:rsidRPr="0094558F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3B154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я</w:t>
            </w:r>
          </w:p>
        </w:tc>
      </w:tr>
      <w:tr w:rsidR="00805881" w:rsidRPr="00D40AB8" w:rsidTr="00CF6E61">
        <w:tc>
          <w:tcPr>
            <w:tcW w:w="3227" w:type="dxa"/>
          </w:tcPr>
          <w:p w:rsidR="00805881" w:rsidRPr="002378FD" w:rsidRDefault="00805881" w:rsidP="00CB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4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Итого расходы по бюджетной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подпрограмм</w:t>
            </w:r>
            <w:r w:rsidR="00CB5E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23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805881" w:rsidRPr="00131CF9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31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805881" w:rsidRPr="00805881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805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1912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1909</w:t>
            </w:r>
            <w:r w:rsidRPr="00805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,5</w:t>
            </w:r>
          </w:p>
        </w:tc>
        <w:tc>
          <w:tcPr>
            <w:tcW w:w="992" w:type="dxa"/>
            <w:vAlign w:val="center"/>
          </w:tcPr>
          <w:p w:rsidR="00805881" w:rsidRPr="00805881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2,5</w:t>
            </w:r>
          </w:p>
        </w:tc>
        <w:tc>
          <w:tcPr>
            <w:tcW w:w="1276" w:type="dxa"/>
            <w:vAlign w:val="center"/>
          </w:tcPr>
          <w:p w:rsidR="00805881" w:rsidRPr="00805881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99,8</w:t>
            </w:r>
          </w:p>
        </w:tc>
        <w:tc>
          <w:tcPr>
            <w:tcW w:w="1559" w:type="dxa"/>
            <w:vAlign w:val="center"/>
          </w:tcPr>
          <w:p w:rsidR="00805881" w:rsidRPr="00805881" w:rsidRDefault="00805881" w:rsidP="00805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экономия</w:t>
            </w:r>
          </w:p>
        </w:tc>
      </w:tr>
    </w:tbl>
    <w:p w:rsidR="00805881" w:rsidRPr="0094558F" w:rsidRDefault="00805881" w:rsidP="00805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384671" w:rsidRPr="00EA2EF9" w:rsidRDefault="00852530" w:rsidP="003846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Код и наименование бюджетной подпрограммы</w:t>
      </w:r>
      <w:r w:rsidR="00384671"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384671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051</w:t>
      </w:r>
      <w:r w:rsidR="00384671"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За счет субвенций выделяемых из республиканского бюджета на сельское,</w:t>
      </w:r>
      <w:r w:rsidR="008000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водное, лесное, рыбное хозяйство, особо охраняемые природные территории, охрану окружающей среды и животного мира </w:t>
      </w:r>
      <w:r w:rsidR="00FA77E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и земельных отношений</w:t>
      </w:r>
      <w:r w:rsidR="00384671"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»</w:t>
      </w:r>
    </w:p>
    <w:p w:rsidR="00FA77E5" w:rsidRDefault="00FA77E5" w:rsidP="00FA77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FA77E5" w:rsidRDefault="00FA77E5" w:rsidP="00FA77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800015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FA77E5" w:rsidRDefault="00FA77E5" w:rsidP="00FA77E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FA77E5" w:rsidRPr="0021762E" w:rsidRDefault="00FA77E5" w:rsidP="00FA77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5C5">
        <w:rPr>
          <w:rFonts w:ascii="Times New Roman" w:hAnsi="Times New Roman" w:cs="Times New Roman"/>
          <w:b/>
          <w:sz w:val="20"/>
          <w:szCs w:val="20"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Pr="0021762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Обеспечение деятельности аппарата управления, осуществление природоохранных мероприятий и регулирование природопользования, проведение мероприятий, повышение квалификации государственных служащих и укрепление материально-технической базы управления</w:t>
      </w:r>
    </w:p>
    <w:p w:rsidR="00725146" w:rsidRDefault="00725146" w:rsidP="004549A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709"/>
        <w:gridCol w:w="2126"/>
      </w:tblGrid>
      <w:tr w:rsidR="0021762E" w:rsidRPr="00D40AB8" w:rsidTr="00A71F7D">
        <w:trPr>
          <w:trHeight w:val="1932"/>
        </w:trPr>
        <w:tc>
          <w:tcPr>
            <w:tcW w:w="3227" w:type="dxa"/>
            <w:vAlign w:val="center"/>
          </w:tcPr>
          <w:p w:rsidR="0021762E" w:rsidRPr="00805881" w:rsidRDefault="004E0D1C" w:rsidP="00FA7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прямого</w:t>
            </w: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результата</w:t>
            </w:r>
          </w:p>
        </w:tc>
        <w:tc>
          <w:tcPr>
            <w:tcW w:w="850" w:type="dxa"/>
            <w:vAlign w:val="center"/>
          </w:tcPr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709" w:type="dxa"/>
          </w:tcPr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2126" w:type="dxa"/>
            <w:vAlign w:val="center"/>
          </w:tcPr>
          <w:p w:rsidR="0021762E" w:rsidRPr="00805881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21762E" w:rsidRPr="0094558F" w:rsidTr="00A71F7D">
        <w:tc>
          <w:tcPr>
            <w:tcW w:w="3227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709" w:type="dxa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126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21762E" w:rsidRPr="00AD484F" w:rsidTr="00A71F7D">
        <w:tc>
          <w:tcPr>
            <w:tcW w:w="3227" w:type="dxa"/>
          </w:tcPr>
          <w:p w:rsidR="0021762E" w:rsidRPr="002378FD" w:rsidRDefault="0021762E" w:rsidP="0021762E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Обеспечение деятельности государственных служащих управления</w:t>
            </w:r>
          </w:p>
          <w:p w:rsidR="0021762E" w:rsidRPr="002378FD" w:rsidRDefault="0021762E" w:rsidP="0021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</w:t>
            </w:r>
          </w:p>
        </w:tc>
        <w:tc>
          <w:tcPr>
            <w:tcW w:w="993" w:type="dxa"/>
            <w:vAlign w:val="center"/>
          </w:tcPr>
          <w:p w:rsidR="0021762E" w:rsidRPr="0094558F" w:rsidRDefault="004F5C1B" w:rsidP="00AD4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  <w:r w:rsidR="00AD484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21762E" w:rsidRPr="0094558F" w:rsidRDefault="00DD1C79" w:rsidP="00DD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992" w:type="dxa"/>
            <w:vAlign w:val="center"/>
          </w:tcPr>
          <w:p w:rsidR="0021762E" w:rsidRPr="0094558F" w:rsidRDefault="00DD1C79" w:rsidP="00DD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21762E" w:rsidRPr="0094558F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126" w:type="dxa"/>
            <w:vAlign w:val="center"/>
          </w:tcPr>
          <w:p w:rsidR="0021762E" w:rsidRPr="00A71F7D" w:rsidRDefault="00AD484F" w:rsidP="00A71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</w:pPr>
            <w:r w:rsidRPr="00A71F7D">
              <w:rPr>
                <w:rFonts w:ascii="Times New Roman" w:eastAsia="Calibri" w:hAnsi="Times New Roman" w:cs="Times New Roman"/>
                <w:sz w:val="14"/>
                <w:szCs w:val="14"/>
                <w:lang w:val="kk-KZ"/>
              </w:rPr>
              <w:t xml:space="preserve">Выделена 1 штатная единица заместителя руководителя управления согласно Постановления акимата №632  от  13 сентября </w:t>
            </w:r>
            <w:r w:rsidR="00A71F7D" w:rsidRPr="00A71F7D">
              <w:rPr>
                <w:rFonts w:ascii="Times New Roman" w:eastAsia="Calibri" w:hAnsi="Times New Roman" w:cs="Times New Roman"/>
                <w:sz w:val="14"/>
                <w:szCs w:val="14"/>
                <w:lang w:val="kk-KZ"/>
              </w:rPr>
              <w:t xml:space="preserve"> </w:t>
            </w:r>
            <w:r w:rsidRPr="00A71F7D">
              <w:rPr>
                <w:rFonts w:ascii="Times New Roman" w:eastAsia="Calibri" w:hAnsi="Times New Roman" w:cs="Times New Roman"/>
                <w:sz w:val="14"/>
                <w:szCs w:val="14"/>
                <w:lang w:val="kk-KZ"/>
              </w:rPr>
              <w:t>2022 года «О внесении изменения в постановление акимата Кызылординской области</w:t>
            </w:r>
            <w:r w:rsidR="00A71F7D" w:rsidRPr="00A71F7D">
              <w:rPr>
                <w:rFonts w:ascii="Times New Roman" w:eastAsia="Calibri" w:hAnsi="Times New Roman" w:cs="Times New Roman"/>
                <w:sz w:val="14"/>
                <w:szCs w:val="14"/>
                <w:lang w:val="kk-KZ"/>
              </w:rPr>
              <w:t xml:space="preserve"> « О некоторых вопросах местного государственного управления</w:t>
            </w:r>
            <w:r w:rsidRPr="00A71F7D">
              <w:rPr>
                <w:rFonts w:ascii="Times New Roman" w:eastAsia="Calibri" w:hAnsi="Times New Roman" w:cs="Times New Roman"/>
                <w:sz w:val="14"/>
                <w:szCs w:val="14"/>
                <w:lang w:val="kk-KZ"/>
              </w:rPr>
              <w:t xml:space="preserve">  Кызылординской области №176 </w:t>
            </w:r>
            <w:r w:rsidR="00A71F7D" w:rsidRPr="00A71F7D">
              <w:rPr>
                <w:rFonts w:ascii="Times New Roman" w:eastAsia="Calibri" w:hAnsi="Times New Roman" w:cs="Times New Roman"/>
                <w:sz w:val="14"/>
                <w:szCs w:val="14"/>
                <w:lang w:val="kk-KZ"/>
              </w:rPr>
              <w:t xml:space="preserve"> от 01.07.2013 г.</w:t>
            </w:r>
          </w:p>
        </w:tc>
      </w:tr>
      <w:tr w:rsidR="0021762E" w:rsidRPr="00D40AB8" w:rsidTr="00A71F7D">
        <w:tc>
          <w:tcPr>
            <w:tcW w:w="3227" w:type="dxa"/>
          </w:tcPr>
          <w:p w:rsidR="0021762E" w:rsidRPr="002378FD" w:rsidRDefault="0021762E" w:rsidP="0021762E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Обеспечение деятельности технического персонала управления</w:t>
            </w:r>
          </w:p>
          <w:p w:rsidR="0021762E" w:rsidRPr="002378FD" w:rsidRDefault="0021762E" w:rsidP="0021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1762E" w:rsidRPr="001124A7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ед</w:t>
            </w:r>
          </w:p>
        </w:tc>
        <w:tc>
          <w:tcPr>
            <w:tcW w:w="993" w:type="dxa"/>
            <w:vAlign w:val="center"/>
          </w:tcPr>
          <w:p w:rsidR="0021762E" w:rsidRPr="00CB65C0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21762E" w:rsidRPr="00CB65C0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21762E" w:rsidRPr="00CB65C0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709" w:type="dxa"/>
            <w:vAlign w:val="center"/>
          </w:tcPr>
          <w:p w:rsidR="0021762E" w:rsidRPr="00CB65C0" w:rsidRDefault="0021762E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126" w:type="dxa"/>
            <w:vAlign w:val="center"/>
          </w:tcPr>
          <w:p w:rsidR="0021762E" w:rsidRPr="001124A7" w:rsidRDefault="00E709C3" w:rsidP="0021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2378FD" w:rsidRDefault="002378FD" w:rsidP="002378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C62C6A" w:rsidRPr="00D40AB8" w:rsidTr="006E4044">
        <w:trPr>
          <w:trHeight w:val="1932"/>
        </w:trPr>
        <w:tc>
          <w:tcPr>
            <w:tcW w:w="3227" w:type="dxa"/>
            <w:vAlign w:val="center"/>
          </w:tcPr>
          <w:p w:rsidR="00C62C6A" w:rsidRPr="00805881" w:rsidRDefault="00C62C6A" w:rsidP="00CB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по бюджетной </w:t>
            </w:r>
            <w:r w:rsidR="00CC2CD5"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</w:t>
            </w:r>
            <w:r w:rsidR="00CB5E3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C62C6A" w:rsidRPr="00805881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8058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C62C6A" w:rsidRPr="0094558F" w:rsidTr="006E4044">
        <w:tc>
          <w:tcPr>
            <w:tcW w:w="3227" w:type="dxa"/>
            <w:vAlign w:val="center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C62C6A" w:rsidRPr="0094558F" w:rsidRDefault="00C62C6A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131CF9" w:rsidRPr="0094558F" w:rsidTr="006E4044">
        <w:tc>
          <w:tcPr>
            <w:tcW w:w="3227" w:type="dxa"/>
          </w:tcPr>
          <w:p w:rsidR="00711356" w:rsidRPr="005F4B0F" w:rsidRDefault="00711356" w:rsidP="00711356">
            <w:pPr>
              <w:pStyle w:val="HTML"/>
              <w:rPr>
                <w:rFonts w:ascii="Times New Roman" w:hAnsi="Times New Roman" w:cs="Times New Roman"/>
              </w:rPr>
            </w:pPr>
            <w:r w:rsidRPr="005F4B0F">
              <w:rPr>
                <w:rFonts w:ascii="Times New Roman" w:hAnsi="Times New Roman" w:cs="Times New Roman"/>
              </w:rPr>
              <w:t xml:space="preserve">Целевые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5F4B0F">
              <w:rPr>
                <w:rFonts w:ascii="Times New Roman" w:hAnsi="Times New Roman" w:cs="Times New Roman"/>
              </w:rPr>
              <w:t xml:space="preserve">текущие трансферты </w:t>
            </w:r>
            <w:r>
              <w:rPr>
                <w:rFonts w:ascii="Times New Roman" w:hAnsi="Times New Roman" w:cs="Times New Roman"/>
              </w:rPr>
              <w:t>на повышение</w:t>
            </w:r>
            <w:r w:rsidRPr="005F4B0F">
              <w:rPr>
                <w:rFonts w:ascii="Times New Roman" w:hAnsi="Times New Roman" w:cs="Times New Roman"/>
              </w:rPr>
              <w:t xml:space="preserve"> зар</w:t>
            </w:r>
            <w:r>
              <w:rPr>
                <w:rFonts w:ascii="Times New Roman" w:hAnsi="Times New Roman" w:cs="Times New Roman"/>
              </w:rPr>
              <w:t xml:space="preserve">аботной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платы</w:t>
            </w:r>
            <w:r w:rsidRPr="005F4B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гражданским  служащим, </w:t>
            </w:r>
            <w:r w:rsidRPr="005F4B0F">
              <w:rPr>
                <w:rFonts w:ascii="Times New Roman" w:hAnsi="Times New Roman" w:cs="Times New Roman"/>
              </w:rPr>
              <w:t>работникам организаций, за счет средств государственного бюджета, работникам государственных</w:t>
            </w:r>
            <w:r>
              <w:rPr>
                <w:rFonts w:ascii="Times New Roman" w:hAnsi="Times New Roman" w:cs="Times New Roman"/>
                <w:lang w:val="kk-KZ"/>
              </w:rPr>
              <w:t xml:space="preserve"> казенных</w:t>
            </w:r>
            <w:r w:rsidRPr="005F4B0F">
              <w:rPr>
                <w:rFonts w:ascii="Times New Roman" w:hAnsi="Times New Roman" w:cs="Times New Roman"/>
              </w:rPr>
              <w:t xml:space="preserve"> предприятий</w:t>
            </w:r>
          </w:p>
          <w:p w:rsidR="00131CF9" w:rsidRPr="002378FD" w:rsidRDefault="00131CF9" w:rsidP="00131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31CF9" w:rsidRPr="0094558F" w:rsidRDefault="00131CF9" w:rsidP="0013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131CF9" w:rsidRPr="005D3AC2" w:rsidRDefault="00FF1AA0" w:rsidP="0013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163380</w:t>
            </w:r>
          </w:p>
        </w:tc>
        <w:tc>
          <w:tcPr>
            <w:tcW w:w="992" w:type="dxa"/>
            <w:vAlign w:val="center"/>
          </w:tcPr>
          <w:p w:rsidR="00131CF9" w:rsidRPr="005D3AC2" w:rsidRDefault="00FF1AA0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163379,8</w:t>
            </w:r>
          </w:p>
        </w:tc>
        <w:tc>
          <w:tcPr>
            <w:tcW w:w="992" w:type="dxa"/>
            <w:vAlign w:val="center"/>
          </w:tcPr>
          <w:p w:rsidR="00131CF9" w:rsidRPr="005D3AC2" w:rsidRDefault="00FF1AA0" w:rsidP="0013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131CF9" w:rsidRPr="005D3AC2" w:rsidRDefault="00FF1AA0" w:rsidP="00131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99,9</w:t>
            </w:r>
          </w:p>
        </w:tc>
        <w:tc>
          <w:tcPr>
            <w:tcW w:w="1559" w:type="dxa"/>
            <w:vAlign w:val="center"/>
          </w:tcPr>
          <w:p w:rsidR="00131CF9" w:rsidRPr="0094558F" w:rsidRDefault="00A71F7D" w:rsidP="002C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</w:tc>
      </w:tr>
      <w:tr w:rsidR="00FF1AA0" w:rsidRPr="00D40AB8" w:rsidTr="006E4044">
        <w:tc>
          <w:tcPr>
            <w:tcW w:w="3227" w:type="dxa"/>
          </w:tcPr>
          <w:p w:rsidR="00FF1AA0" w:rsidRPr="002378FD" w:rsidRDefault="00FF1AA0" w:rsidP="00CB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4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Итого расходы по бюджетной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подпрограмм</w:t>
            </w:r>
            <w:r w:rsidR="00CB5E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23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FF1AA0" w:rsidRPr="00131CF9" w:rsidRDefault="00FF1AA0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31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FF1AA0" w:rsidRPr="00FF1AA0" w:rsidRDefault="00FF1AA0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F1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163380</w:t>
            </w:r>
          </w:p>
        </w:tc>
        <w:tc>
          <w:tcPr>
            <w:tcW w:w="992" w:type="dxa"/>
            <w:vAlign w:val="center"/>
          </w:tcPr>
          <w:p w:rsidR="00FF1AA0" w:rsidRPr="00FF1AA0" w:rsidRDefault="00FF1AA0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F1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163379,8</w:t>
            </w:r>
          </w:p>
        </w:tc>
        <w:tc>
          <w:tcPr>
            <w:tcW w:w="992" w:type="dxa"/>
            <w:vAlign w:val="center"/>
          </w:tcPr>
          <w:p w:rsidR="00FF1AA0" w:rsidRPr="00FF1AA0" w:rsidRDefault="00FF1AA0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F1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0,1</w:t>
            </w:r>
          </w:p>
        </w:tc>
        <w:tc>
          <w:tcPr>
            <w:tcW w:w="1276" w:type="dxa"/>
            <w:vAlign w:val="center"/>
          </w:tcPr>
          <w:p w:rsidR="00FF1AA0" w:rsidRPr="00FF1AA0" w:rsidRDefault="00FF1AA0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F1A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99,9</w:t>
            </w:r>
          </w:p>
        </w:tc>
        <w:tc>
          <w:tcPr>
            <w:tcW w:w="1559" w:type="dxa"/>
            <w:vAlign w:val="center"/>
          </w:tcPr>
          <w:p w:rsidR="00FF1AA0" w:rsidRPr="001124A7" w:rsidRDefault="00A71F7D" w:rsidP="00FF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остаток</w:t>
            </w:r>
          </w:p>
        </w:tc>
      </w:tr>
    </w:tbl>
    <w:p w:rsidR="00C62C6A" w:rsidRPr="00A02562" w:rsidRDefault="00C62C6A" w:rsidP="002378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BB1D36" w:rsidRDefault="00BB1D36" w:rsidP="00BB1D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Код и наименование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 0</w:t>
      </w:r>
      <w:r w:rsidR="00FF1AA0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5 – «</w:t>
      </w:r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За счет средств</w:t>
      </w:r>
      <w:r w:rsidR="00FF1AA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F1AA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гарантированного трансферта из Национального фонда Республики Казахстан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»</w:t>
      </w:r>
    </w:p>
    <w:p w:rsidR="00BB1D36" w:rsidRDefault="00BB1D36" w:rsidP="00BB1D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BB1D36" w:rsidRDefault="00BB1D36" w:rsidP="00BB1D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4549A6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4549A6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4549A6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4549A6" w:rsidRDefault="004549A6" w:rsidP="004549A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BB1D36" w:rsidRDefault="004549A6" w:rsidP="00BB1D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5C5">
        <w:rPr>
          <w:rFonts w:ascii="Times New Roman" w:hAnsi="Times New Roman" w:cs="Times New Roman"/>
          <w:b/>
          <w:sz w:val="20"/>
          <w:szCs w:val="20"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На</w:t>
      </w:r>
      <w:r w:rsidR="005B0C3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п</w:t>
      </w:r>
      <w:proofErr w:type="spellStart"/>
      <w:r w:rsidR="00FF1AA0" w:rsidRPr="00FF1AA0">
        <w:rPr>
          <w:rFonts w:ascii="Times New Roman" w:hAnsi="Times New Roman" w:cs="Times New Roman"/>
          <w:sz w:val="20"/>
          <w:szCs w:val="20"/>
        </w:rPr>
        <w:t>овы</w:t>
      </w:r>
      <w:proofErr w:type="spellEnd"/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шение</w:t>
      </w:r>
      <w:r w:rsidR="00FF1AA0" w:rsidRPr="00FF1AA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F1AA0" w:rsidRPr="00FF1AA0">
        <w:rPr>
          <w:rFonts w:ascii="Times New Roman" w:hAnsi="Times New Roman" w:cs="Times New Roman"/>
          <w:sz w:val="20"/>
          <w:szCs w:val="20"/>
        </w:rPr>
        <w:t>зар</w:t>
      </w:r>
      <w:proofErr w:type="spellEnd"/>
      <w:r w:rsidR="00FF1AA0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 xml:space="preserve">ботной </w:t>
      </w:r>
      <w:r w:rsidR="00FF1AA0" w:rsidRPr="00FF1AA0">
        <w:rPr>
          <w:rFonts w:ascii="Times New Roman" w:hAnsi="Times New Roman" w:cs="Times New Roman"/>
          <w:sz w:val="20"/>
          <w:szCs w:val="20"/>
        </w:rPr>
        <w:t>плат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ы</w:t>
      </w:r>
      <w:r w:rsidR="00FF1AA0" w:rsidRPr="00FF1AA0">
        <w:rPr>
          <w:rFonts w:ascii="Times New Roman" w:hAnsi="Times New Roman" w:cs="Times New Roman"/>
          <w:sz w:val="20"/>
          <w:szCs w:val="20"/>
        </w:rPr>
        <w:t xml:space="preserve"> отдельны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х</w:t>
      </w:r>
      <w:r w:rsidR="00FF1AA0" w:rsidRPr="00FF1AA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F1AA0" w:rsidRPr="00FF1AA0">
        <w:rPr>
          <w:rFonts w:ascii="Times New Roman" w:hAnsi="Times New Roman" w:cs="Times New Roman"/>
          <w:sz w:val="20"/>
          <w:szCs w:val="20"/>
        </w:rPr>
        <w:t>категор</w:t>
      </w:r>
      <w:proofErr w:type="spellEnd"/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ий</w:t>
      </w:r>
      <w:r w:rsidR="00FF1AA0" w:rsidRPr="00FF1AA0">
        <w:rPr>
          <w:rFonts w:ascii="Times New Roman" w:hAnsi="Times New Roman" w:cs="Times New Roman"/>
          <w:sz w:val="20"/>
          <w:szCs w:val="20"/>
        </w:rPr>
        <w:t xml:space="preserve"> 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 xml:space="preserve">гражданских </w:t>
      </w:r>
      <w:r w:rsidR="00FF1AA0" w:rsidRPr="00FF1AA0">
        <w:rPr>
          <w:rFonts w:ascii="Times New Roman" w:hAnsi="Times New Roman" w:cs="Times New Roman"/>
          <w:sz w:val="20"/>
          <w:szCs w:val="20"/>
        </w:rPr>
        <w:t>служащих</w:t>
      </w:r>
      <w:r w:rsidR="00FF1AA0" w:rsidRPr="00FF1AA0">
        <w:rPr>
          <w:rFonts w:ascii="Times New Roman" w:hAnsi="Times New Roman" w:cs="Times New Roman"/>
          <w:sz w:val="20"/>
          <w:szCs w:val="20"/>
          <w:lang w:val="kk-KZ"/>
        </w:rPr>
        <w:t>, работников организаций, содержащихся за счет средств государственного бюджета, работников казенных предприятий</w:t>
      </w:r>
      <w:r w:rsidR="00FF1AA0">
        <w:rPr>
          <w:rFonts w:ascii="Times New Roman" w:hAnsi="Times New Roman" w:cs="Times New Roman"/>
          <w:lang w:val="kk-KZ"/>
        </w:rPr>
        <w:t xml:space="preserve"> </w:t>
      </w:r>
      <w:r w:rsidR="00FF1AA0">
        <w:rPr>
          <w:rFonts w:ascii="Times New Roman" w:hAnsi="Times New Roman" w:cs="Times New Roman"/>
        </w:rPr>
        <w:t xml:space="preserve"> </w:t>
      </w: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135C37" w:rsidRPr="00D40AB8" w:rsidTr="006E4044">
        <w:trPr>
          <w:trHeight w:val="1932"/>
        </w:trPr>
        <w:tc>
          <w:tcPr>
            <w:tcW w:w="3227" w:type="dxa"/>
            <w:vAlign w:val="center"/>
          </w:tcPr>
          <w:p w:rsidR="00135C37" w:rsidRPr="005B0C33" w:rsidRDefault="004E0D1C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прямого</w:t>
            </w:r>
            <w:r w:rsidRPr="000F73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результата</w:t>
            </w:r>
          </w:p>
        </w:tc>
        <w:tc>
          <w:tcPr>
            <w:tcW w:w="850" w:type="dxa"/>
            <w:vAlign w:val="center"/>
          </w:tcPr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</w:t>
            </w:r>
            <w:proofErr w:type="gramStart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</w:p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135C37" w:rsidRPr="005B0C33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5B0C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135C37" w:rsidRPr="0094558F" w:rsidTr="006E4044">
        <w:tc>
          <w:tcPr>
            <w:tcW w:w="3227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135C37" w:rsidRPr="0094558F" w:rsidTr="006E4044">
        <w:tc>
          <w:tcPr>
            <w:tcW w:w="3227" w:type="dxa"/>
          </w:tcPr>
          <w:p w:rsidR="005B0C33" w:rsidRPr="002378FD" w:rsidRDefault="005B0C33" w:rsidP="005B0C33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Обеспечение деятельности технического персонала управления,  </w:t>
            </w:r>
            <w:r w:rsidRPr="00FF1AA0">
              <w:rPr>
                <w:rFonts w:ascii="Times New Roman" w:hAnsi="Times New Roman" w:cs="Times New Roman"/>
                <w:lang w:val="kk-KZ"/>
              </w:rPr>
              <w:t>п</w:t>
            </w:r>
            <w:proofErr w:type="spellStart"/>
            <w:r w:rsidRPr="00FF1AA0">
              <w:rPr>
                <w:rFonts w:ascii="Times New Roman" w:hAnsi="Times New Roman" w:cs="Times New Roman"/>
              </w:rPr>
              <w:t>овы</w:t>
            </w:r>
            <w:proofErr w:type="spellEnd"/>
            <w:r w:rsidRPr="00FF1AA0">
              <w:rPr>
                <w:rFonts w:ascii="Times New Roman" w:hAnsi="Times New Roman" w:cs="Times New Roman"/>
                <w:lang w:val="kk-KZ"/>
              </w:rPr>
              <w:t>шение</w:t>
            </w:r>
            <w:r w:rsidRPr="00FF1A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1AA0">
              <w:rPr>
                <w:rFonts w:ascii="Times New Roman" w:hAnsi="Times New Roman" w:cs="Times New Roman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FF1AA0">
              <w:rPr>
                <w:rFonts w:ascii="Times New Roman" w:hAnsi="Times New Roman" w:cs="Times New Roman"/>
                <w:lang w:val="kk-KZ"/>
              </w:rPr>
              <w:t xml:space="preserve">ботной </w:t>
            </w:r>
            <w:r w:rsidRPr="00FF1AA0">
              <w:rPr>
                <w:rFonts w:ascii="Times New Roman" w:hAnsi="Times New Roman" w:cs="Times New Roman"/>
              </w:rPr>
              <w:t>плат</w:t>
            </w:r>
            <w:r w:rsidRPr="00FF1AA0">
              <w:rPr>
                <w:rFonts w:ascii="Times New Roman" w:hAnsi="Times New Roman" w:cs="Times New Roman"/>
                <w:lang w:val="kk-KZ"/>
              </w:rPr>
              <w:t>ы</w:t>
            </w:r>
            <w:r w:rsidRPr="00FF1AA0">
              <w:rPr>
                <w:rFonts w:ascii="Times New Roman" w:hAnsi="Times New Roman" w:cs="Times New Roman"/>
              </w:rPr>
              <w:t xml:space="preserve"> отдельны</w:t>
            </w:r>
            <w:r w:rsidRPr="00FF1AA0">
              <w:rPr>
                <w:rFonts w:ascii="Times New Roman" w:hAnsi="Times New Roman" w:cs="Times New Roman"/>
                <w:lang w:val="kk-KZ"/>
              </w:rPr>
              <w:t>х</w:t>
            </w:r>
            <w:r w:rsidRPr="00FF1A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1AA0">
              <w:rPr>
                <w:rFonts w:ascii="Times New Roman" w:hAnsi="Times New Roman" w:cs="Times New Roman"/>
              </w:rPr>
              <w:t>категор</w:t>
            </w:r>
            <w:proofErr w:type="spellEnd"/>
            <w:r w:rsidRPr="00FF1AA0">
              <w:rPr>
                <w:rFonts w:ascii="Times New Roman" w:hAnsi="Times New Roman" w:cs="Times New Roman"/>
                <w:lang w:val="kk-KZ"/>
              </w:rPr>
              <w:t>ий</w:t>
            </w:r>
            <w:r w:rsidRPr="00FF1AA0">
              <w:rPr>
                <w:rFonts w:ascii="Times New Roman" w:hAnsi="Times New Roman" w:cs="Times New Roman"/>
              </w:rPr>
              <w:t xml:space="preserve"> </w:t>
            </w:r>
            <w:r w:rsidRPr="00FF1AA0">
              <w:rPr>
                <w:rFonts w:ascii="Times New Roman" w:hAnsi="Times New Roman" w:cs="Times New Roman"/>
                <w:lang w:val="kk-KZ"/>
              </w:rPr>
              <w:t xml:space="preserve">гражданских </w:t>
            </w:r>
            <w:r w:rsidRPr="00FF1AA0">
              <w:rPr>
                <w:rFonts w:ascii="Times New Roman" w:hAnsi="Times New Roman" w:cs="Times New Roman"/>
              </w:rPr>
              <w:t>служащих</w:t>
            </w:r>
          </w:p>
          <w:p w:rsidR="00135C37" w:rsidRPr="002378FD" w:rsidRDefault="00135C37" w:rsidP="001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35C37" w:rsidRPr="0094558F" w:rsidRDefault="00135C37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</w:t>
            </w:r>
          </w:p>
        </w:tc>
        <w:tc>
          <w:tcPr>
            <w:tcW w:w="993" w:type="dxa"/>
            <w:vAlign w:val="center"/>
          </w:tcPr>
          <w:p w:rsidR="00135C37" w:rsidRPr="00776815" w:rsidRDefault="00135C37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135C37" w:rsidRPr="00776815" w:rsidRDefault="00135C37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135C37" w:rsidRPr="0009487C" w:rsidRDefault="00135C37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35C37" w:rsidRPr="00776815" w:rsidRDefault="00135C37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135C37" w:rsidRPr="005D3AC2" w:rsidRDefault="00135C37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135C37" w:rsidRDefault="00135C37" w:rsidP="00BB1D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992"/>
        <w:gridCol w:w="992"/>
        <w:gridCol w:w="1276"/>
        <w:gridCol w:w="1559"/>
      </w:tblGrid>
      <w:tr w:rsidR="00135C37" w:rsidRPr="00D40AB8" w:rsidTr="00A71F7D">
        <w:trPr>
          <w:trHeight w:val="1690"/>
        </w:trPr>
        <w:tc>
          <w:tcPr>
            <w:tcW w:w="3227" w:type="dxa"/>
            <w:vAlign w:val="center"/>
          </w:tcPr>
          <w:p w:rsidR="00135C37" w:rsidRPr="00A71F7D" w:rsidRDefault="00135C37" w:rsidP="00CB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бюджетной подпрограмм</w:t>
            </w:r>
            <w:r w:rsidR="00CB5E38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</w:t>
            </w:r>
            <w:proofErr w:type="gramStart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proofErr w:type="spellEnd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</w:t>
            </w:r>
            <w:proofErr w:type="spellEnd"/>
          </w:p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</w:tcPr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135C37" w:rsidRPr="00A71F7D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Причины </w:t>
            </w:r>
            <w:proofErr w:type="spellStart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недостижения</w:t>
            </w:r>
            <w:proofErr w:type="spellEnd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перевыполнения  результатов и </w:t>
            </w:r>
            <w:proofErr w:type="spellStart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неосвоения</w:t>
            </w:r>
            <w:proofErr w:type="spellEnd"/>
            <w:r w:rsidRPr="00A71F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135C37" w:rsidRPr="0094558F" w:rsidTr="006E4044">
        <w:tc>
          <w:tcPr>
            <w:tcW w:w="3227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135C37" w:rsidRPr="0094558F" w:rsidRDefault="00135C37" w:rsidP="006E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135C37" w:rsidRPr="0094558F" w:rsidTr="006E4044">
        <w:tc>
          <w:tcPr>
            <w:tcW w:w="3227" w:type="dxa"/>
          </w:tcPr>
          <w:p w:rsidR="00711356" w:rsidRPr="005F4B0F" w:rsidRDefault="00A71F7D" w:rsidP="00711356">
            <w:pPr>
              <w:pStyle w:val="HTM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Гарантированные </w:t>
            </w:r>
            <w:r w:rsidR="00711356" w:rsidRPr="005F4B0F">
              <w:rPr>
                <w:rFonts w:ascii="Times New Roman" w:hAnsi="Times New Roman" w:cs="Times New Roman"/>
              </w:rPr>
              <w:t xml:space="preserve">трансферты </w:t>
            </w:r>
            <w:r w:rsidR="00711356">
              <w:rPr>
                <w:rFonts w:ascii="Times New Roman" w:hAnsi="Times New Roman" w:cs="Times New Roman"/>
              </w:rPr>
              <w:t>на повышение</w:t>
            </w:r>
            <w:r w:rsidR="00711356" w:rsidRPr="005F4B0F">
              <w:rPr>
                <w:rFonts w:ascii="Times New Roman" w:hAnsi="Times New Roman" w:cs="Times New Roman"/>
              </w:rPr>
              <w:t xml:space="preserve"> зар</w:t>
            </w:r>
            <w:r w:rsidR="00711356">
              <w:rPr>
                <w:rFonts w:ascii="Times New Roman" w:hAnsi="Times New Roman" w:cs="Times New Roman"/>
              </w:rPr>
              <w:t xml:space="preserve">аботной </w:t>
            </w:r>
            <w:r w:rsidR="0071135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11356">
              <w:rPr>
                <w:rFonts w:ascii="Times New Roman" w:hAnsi="Times New Roman" w:cs="Times New Roman"/>
              </w:rPr>
              <w:t>платы</w:t>
            </w:r>
            <w:r w:rsidR="00711356" w:rsidRPr="005F4B0F">
              <w:rPr>
                <w:rFonts w:ascii="Times New Roman" w:hAnsi="Times New Roman" w:cs="Times New Roman"/>
              </w:rPr>
              <w:t xml:space="preserve"> </w:t>
            </w:r>
            <w:r w:rsidR="00711356">
              <w:rPr>
                <w:rFonts w:ascii="Times New Roman" w:hAnsi="Times New Roman" w:cs="Times New Roman"/>
                <w:lang w:val="kk-KZ"/>
              </w:rPr>
              <w:t xml:space="preserve">гражданским  служащим, </w:t>
            </w:r>
            <w:r w:rsidR="00711356" w:rsidRPr="005F4B0F">
              <w:rPr>
                <w:rFonts w:ascii="Times New Roman" w:hAnsi="Times New Roman" w:cs="Times New Roman"/>
              </w:rPr>
              <w:lastRenderedPageBreak/>
              <w:t>работникам организаций, за счет средств государственного бюджета, работникам государственных</w:t>
            </w:r>
            <w:r w:rsidR="00711356">
              <w:rPr>
                <w:rFonts w:ascii="Times New Roman" w:hAnsi="Times New Roman" w:cs="Times New Roman"/>
                <w:lang w:val="kk-KZ"/>
              </w:rPr>
              <w:t xml:space="preserve"> казенных</w:t>
            </w:r>
            <w:r w:rsidR="00711356" w:rsidRPr="005F4B0F">
              <w:rPr>
                <w:rFonts w:ascii="Times New Roman" w:hAnsi="Times New Roman" w:cs="Times New Roman"/>
              </w:rPr>
              <w:t xml:space="preserve"> предприятий</w:t>
            </w:r>
          </w:p>
          <w:p w:rsidR="00135C37" w:rsidRPr="002378FD" w:rsidRDefault="00135C37" w:rsidP="0013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35C37" w:rsidRPr="0094558F" w:rsidRDefault="00A71F7D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тыс. </w:t>
            </w:r>
            <w:r w:rsidR="00135C3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тенге</w:t>
            </w:r>
          </w:p>
        </w:tc>
        <w:tc>
          <w:tcPr>
            <w:tcW w:w="993" w:type="dxa"/>
            <w:vAlign w:val="center"/>
          </w:tcPr>
          <w:p w:rsidR="00135C37" w:rsidRPr="000D62D5" w:rsidRDefault="000D62D5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992" w:type="dxa"/>
            <w:vAlign w:val="center"/>
          </w:tcPr>
          <w:p w:rsidR="00135C37" w:rsidRPr="000D62D5" w:rsidRDefault="000D62D5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992" w:type="dxa"/>
            <w:vAlign w:val="center"/>
          </w:tcPr>
          <w:p w:rsidR="00135C37" w:rsidRPr="0009487C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135C37" w:rsidRPr="000D62D5" w:rsidRDefault="000D62D5" w:rsidP="00135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135C37" w:rsidRPr="0094558F" w:rsidRDefault="00135C37" w:rsidP="000D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0D62D5" w:rsidRPr="00D40AB8" w:rsidTr="006E4044">
        <w:tc>
          <w:tcPr>
            <w:tcW w:w="3227" w:type="dxa"/>
          </w:tcPr>
          <w:p w:rsidR="000D62D5" w:rsidRPr="002378FD" w:rsidRDefault="000D62D5" w:rsidP="00CB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4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 xml:space="preserve">Итого расходы по бюджетной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подпрограмм</w:t>
            </w:r>
            <w:r w:rsidR="00CB5E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е</w:t>
            </w:r>
            <w:r w:rsidRPr="002378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0D62D5" w:rsidRPr="00131CF9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31C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0D62D5" w:rsidRPr="000D62D5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D62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992" w:type="dxa"/>
            <w:vAlign w:val="center"/>
          </w:tcPr>
          <w:p w:rsidR="000D62D5" w:rsidRPr="000D62D5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D62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3719</w:t>
            </w:r>
          </w:p>
        </w:tc>
        <w:tc>
          <w:tcPr>
            <w:tcW w:w="992" w:type="dxa"/>
            <w:vAlign w:val="center"/>
          </w:tcPr>
          <w:p w:rsidR="000D62D5" w:rsidRPr="000D62D5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D62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D62D5" w:rsidRPr="000D62D5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D62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0D62D5" w:rsidRPr="001124A7" w:rsidRDefault="000D62D5" w:rsidP="000D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</w:tbl>
    <w:p w:rsidR="00725146" w:rsidRPr="0094558F" w:rsidRDefault="00725146" w:rsidP="007251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181989" w:rsidRPr="0094558F" w:rsidRDefault="00181989" w:rsidP="00725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6D2A" w:rsidRDefault="00106D2A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CF7265" w:rsidRDefault="00F70818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Заместитель </w:t>
      </w:r>
      <w:r w:rsidR="001D5145">
        <w:rPr>
          <w:rFonts w:ascii="Times New Roman" w:hAnsi="Times New Roman" w:cs="Times New Roman"/>
          <w:color w:val="000000"/>
          <w:sz w:val="20"/>
          <w:szCs w:val="20"/>
          <w:lang w:val="kk-KZ"/>
        </w:rPr>
        <w:t>руководителя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</w:t>
      </w:r>
      <w:r w:rsidR="000D62D5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</w:t>
      </w:r>
      <w:r w:rsidR="00800015">
        <w:rPr>
          <w:rFonts w:ascii="Times New Roman" w:hAnsi="Times New Roman" w:cs="Times New Roman"/>
          <w:color w:val="000000"/>
          <w:sz w:val="20"/>
          <w:szCs w:val="20"/>
          <w:lang w:val="kk-KZ"/>
        </w:rPr>
        <w:t>К</w:t>
      </w:r>
      <w:r w:rsidR="00CF7265">
        <w:rPr>
          <w:rFonts w:ascii="Times New Roman" w:hAnsi="Times New Roman" w:cs="Times New Roman"/>
          <w:color w:val="000000"/>
          <w:sz w:val="20"/>
          <w:szCs w:val="20"/>
          <w:lang w:val="kk-KZ"/>
        </w:rPr>
        <w:t>.</w:t>
      </w:r>
      <w:r w:rsidR="00800015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Жансултанулы</w:t>
      </w:r>
    </w:p>
    <w:p w:rsidR="0052205A" w:rsidRPr="0094558F" w:rsidRDefault="00C6130A" w:rsidP="0052205A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управления</w:t>
      </w:r>
      <w:r w:rsidR="00437A69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 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0D62D5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подпись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)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</w:t>
      </w:r>
      <w:r w:rsidR="000D62D5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расшифровка подписи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)</w:t>
      </w:r>
    </w:p>
    <w:p w:rsidR="0052205A" w:rsidRDefault="0052205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9621D0" w:rsidRPr="009621D0" w:rsidRDefault="009621D0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2205A" w:rsidRPr="0094558F" w:rsidRDefault="00C6130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Главный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>бухгалтер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</w:t>
      </w:r>
      <w:r w:rsidR="000D62D5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__________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         Р.Оспанова</w:t>
      </w:r>
      <w:r w:rsidR="0052205A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             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  </w:t>
      </w:r>
      <w:r w:rsidR="000D62D5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437A6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подпись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)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</w:t>
      </w:r>
      <w:r w:rsidR="000D62D5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</w:t>
      </w:r>
      <w:r w:rsidR="00460D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расшифровка подписи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)</w:t>
      </w:r>
    </w:p>
    <w:p w:rsidR="0052205A" w:rsidRPr="0094558F" w:rsidRDefault="0052205A" w:rsidP="0052205A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    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    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88488D" w:rsidRPr="0094558F" w:rsidRDefault="0088488D" w:rsidP="0088488D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88488D" w:rsidRDefault="0088488D" w:rsidP="0088488D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88488D" w:rsidRDefault="0088488D" w:rsidP="0088488D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88488D" w:rsidRDefault="0088488D" w:rsidP="0088488D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88488D" w:rsidRDefault="0088488D" w:rsidP="0088488D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88488D" w:rsidRDefault="0088488D" w:rsidP="0088488D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sectPr w:rsidR="0088488D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10DFB"/>
    <w:rsid w:val="000664FE"/>
    <w:rsid w:val="000B6D93"/>
    <w:rsid w:val="000D62D5"/>
    <w:rsid w:val="000E77B6"/>
    <w:rsid w:val="000F6A88"/>
    <w:rsid w:val="000F73FC"/>
    <w:rsid w:val="00106D2A"/>
    <w:rsid w:val="001103C7"/>
    <w:rsid w:val="00131CF9"/>
    <w:rsid w:val="00135C37"/>
    <w:rsid w:val="00152463"/>
    <w:rsid w:val="001642AA"/>
    <w:rsid w:val="0017623C"/>
    <w:rsid w:val="00181989"/>
    <w:rsid w:val="0019177F"/>
    <w:rsid w:val="001C199F"/>
    <w:rsid w:val="001D00C8"/>
    <w:rsid w:val="001D0D8C"/>
    <w:rsid w:val="001D5145"/>
    <w:rsid w:val="001E622E"/>
    <w:rsid w:val="0021076D"/>
    <w:rsid w:val="0021762E"/>
    <w:rsid w:val="00233233"/>
    <w:rsid w:val="0023340C"/>
    <w:rsid w:val="002378FD"/>
    <w:rsid w:val="00243BFA"/>
    <w:rsid w:val="002568E0"/>
    <w:rsid w:val="00293DF9"/>
    <w:rsid w:val="002A034C"/>
    <w:rsid w:val="002C7D66"/>
    <w:rsid w:val="003367EE"/>
    <w:rsid w:val="00346F2D"/>
    <w:rsid w:val="00363E66"/>
    <w:rsid w:val="003673AA"/>
    <w:rsid w:val="00371782"/>
    <w:rsid w:val="00384671"/>
    <w:rsid w:val="003943BD"/>
    <w:rsid w:val="003B154D"/>
    <w:rsid w:val="003D11B4"/>
    <w:rsid w:val="004048DF"/>
    <w:rsid w:val="00416B41"/>
    <w:rsid w:val="00423349"/>
    <w:rsid w:val="00437A69"/>
    <w:rsid w:val="00451CD7"/>
    <w:rsid w:val="004549A6"/>
    <w:rsid w:val="00460D5A"/>
    <w:rsid w:val="00465A6E"/>
    <w:rsid w:val="004A471B"/>
    <w:rsid w:val="004D2D08"/>
    <w:rsid w:val="004E0D1C"/>
    <w:rsid w:val="004F5C1B"/>
    <w:rsid w:val="0052205A"/>
    <w:rsid w:val="00542667"/>
    <w:rsid w:val="0056493F"/>
    <w:rsid w:val="00575A20"/>
    <w:rsid w:val="005B0C33"/>
    <w:rsid w:val="005F5A81"/>
    <w:rsid w:val="006802FE"/>
    <w:rsid w:val="00683EE7"/>
    <w:rsid w:val="006B5C2A"/>
    <w:rsid w:val="006D5D7B"/>
    <w:rsid w:val="006E4A75"/>
    <w:rsid w:val="00711356"/>
    <w:rsid w:val="007140E0"/>
    <w:rsid w:val="00717B18"/>
    <w:rsid w:val="00720D61"/>
    <w:rsid w:val="00725146"/>
    <w:rsid w:val="00761FBF"/>
    <w:rsid w:val="00766D35"/>
    <w:rsid w:val="00780FE8"/>
    <w:rsid w:val="007A4D4A"/>
    <w:rsid w:val="007C0D18"/>
    <w:rsid w:val="007D5A12"/>
    <w:rsid w:val="007F28F3"/>
    <w:rsid w:val="00800015"/>
    <w:rsid w:val="00805881"/>
    <w:rsid w:val="00843926"/>
    <w:rsid w:val="008458EC"/>
    <w:rsid w:val="0085191D"/>
    <w:rsid w:val="00852530"/>
    <w:rsid w:val="0088488D"/>
    <w:rsid w:val="008A5C95"/>
    <w:rsid w:val="0090286B"/>
    <w:rsid w:val="009240A2"/>
    <w:rsid w:val="00932A89"/>
    <w:rsid w:val="009621D0"/>
    <w:rsid w:val="0097390E"/>
    <w:rsid w:val="009C47AD"/>
    <w:rsid w:val="009D0E30"/>
    <w:rsid w:val="009E6AB9"/>
    <w:rsid w:val="00A02562"/>
    <w:rsid w:val="00A161AE"/>
    <w:rsid w:val="00A22544"/>
    <w:rsid w:val="00A23489"/>
    <w:rsid w:val="00A6201A"/>
    <w:rsid w:val="00A71F7D"/>
    <w:rsid w:val="00A94E9C"/>
    <w:rsid w:val="00AD1FD9"/>
    <w:rsid w:val="00AD484F"/>
    <w:rsid w:val="00AF2E03"/>
    <w:rsid w:val="00B52B86"/>
    <w:rsid w:val="00B7258B"/>
    <w:rsid w:val="00B876E7"/>
    <w:rsid w:val="00BB1D36"/>
    <w:rsid w:val="00BD61D3"/>
    <w:rsid w:val="00BE44D0"/>
    <w:rsid w:val="00C00C87"/>
    <w:rsid w:val="00C46804"/>
    <w:rsid w:val="00C51C3C"/>
    <w:rsid w:val="00C6130A"/>
    <w:rsid w:val="00C62C6A"/>
    <w:rsid w:val="00C647C1"/>
    <w:rsid w:val="00CB5E38"/>
    <w:rsid w:val="00CB65C0"/>
    <w:rsid w:val="00CC2CD5"/>
    <w:rsid w:val="00CC7993"/>
    <w:rsid w:val="00CD4C40"/>
    <w:rsid w:val="00CF7265"/>
    <w:rsid w:val="00D10EAC"/>
    <w:rsid w:val="00D153B9"/>
    <w:rsid w:val="00D359C9"/>
    <w:rsid w:val="00D37296"/>
    <w:rsid w:val="00D40AB8"/>
    <w:rsid w:val="00D6420F"/>
    <w:rsid w:val="00D709F5"/>
    <w:rsid w:val="00D82CD1"/>
    <w:rsid w:val="00DA3DB1"/>
    <w:rsid w:val="00DB3B57"/>
    <w:rsid w:val="00DD1C79"/>
    <w:rsid w:val="00E55AEF"/>
    <w:rsid w:val="00E57BBF"/>
    <w:rsid w:val="00E702DE"/>
    <w:rsid w:val="00E709C3"/>
    <w:rsid w:val="00EA628F"/>
    <w:rsid w:val="00EB25C5"/>
    <w:rsid w:val="00EB2B5B"/>
    <w:rsid w:val="00EC7018"/>
    <w:rsid w:val="00ED3D54"/>
    <w:rsid w:val="00F118EB"/>
    <w:rsid w:val="00F13B34"/>
    <w:rsid w:val="00F145C9"/>
    <w:rsid w:val="00F44D16"/>
    <w:rsid w:val="00F6115E"/>
    <w:rsid w:val="00F70818"/>
    <w:rsid w:val="00FA434D"/>
    <w:rsid w:val="00FA77E5"/>
    <w:rsid w:val="00FD5F61"/>
    <w:rsid w:val="00FF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780FE8"/>
  </w:style>
  <w:style w:type="paragraph" w:styleId="HTML">
    <w:name w:val="HTML Preformatted"/>
    <w:basedOn w:val="a"/>
    <w:link w:val="HTML0"/>
    <w:uiPriority w:val="99"/>
    <w:unhideWhenUsed/>
    <w:rsid w:val="003B1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B15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45</cp:revision>
  <cp:lastPrinted>2021-02-11T10:33:00Z</cp:lastPrinted>
  <dcterms:created xsi:type="dcterms:W3CDTF">2020-02-11T10:49:00Z</dcterms:created>
  <dcterms:modified xsi:type="dcterms:W3CDTF">2023-03-15T04:26:00Z</dcterms:modified>
</cp:coreProperties>
</file>